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5C649" w14:textId="3ED62EC7" w:rsidR="0002109D" w:rsidRDefault="0002109D" w:rsidP="00963C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2109D">
        <w:rPr>
          <w:rFonts w:ascii="Arial" w:hAnsi="Arial" w:cs="Arial"/>
          <w:b/>
          <w:bCs/>
          <w:sz w:val="32"/>
          <w:szCs w:val="32"/>
        </w:rPr>
        <w:t>CONTENTS</w:t>
      </w:r>
    </w:p>
    <w:p w14:paraId="689D450C" w14:textId="2E588CEC" w:rsidR="000976E7" w:rsidRDefault="000976E7" w:rsidP="0002109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Healing Through Time and Space</w:t>
      </w:r>
    </w:p>
    <w:p w14:paraId="1622F4EE" w14:textId="54873A22" w:rsidR="000976E7" w:rsidRDefault="000976E7" w:rsidP="0002109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Part Four</w:t>
      </w:r>
    </w:p>
    <w:p w14:paraId="15C6BBAD" w14:textId="041AA31C" w:rsidR="0002109D" w:rsidRDefault="0002109D" w:rsidP="0002109D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364"/>
      </w:tblGrid>
      <w:tr w:rsidR="000976E7" w:rsidRPr="00430216" w14:paraId="5FA895A4" w14:textId="77777777" w:rsidTr="00241F35">
        <w:tc>
          <w:tcPr>
            <w:tcW w:w="562" w:type="dxa"/>
          </w:tcPr>
          <w:p w14:paraId="34D06C32" w14:textId="62CE1499" w:rsidR="000976E7" w:rsidRPr="00430216" w:rsidRDefault="000976E7" w:rsidP="00430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14:paraId="246A83F1" w14:textId="77777777" w:rsidR="000976E7" w:rsidRDefault="00430216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0216">
              <w:rPr>
                <w:rFonts w:ascii="Arial" w:hAnsi="Arial" w:cs="Arial"/>
                <w:sz w:val="24"/>
                <w:szCs w:val="24"/>
              </w:rPr>
              <w:t xml:space="preserve">The group note </w:t>
            </w:r>
            <w:r>
              <w:rPr>
                <w:rFonts w:ascii="Arial" w:hAnsi="Arial" w:cs="Arial"/>
                <w:sz w:val="24"/>
                <w:szCs w:val="24"/>
              </w:rPr>
              <w:t xml:space="preserve">signals from the Divine Plan </w:t>
            </w:r>
          </w:p>
          <w:p w14:paraId="3AD3852B" w14:textId="1497F3A4" w:rsidR="00430216" w:rsidRPr="00430216" w:rsidRDefault="00430216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6E7" w:rsidRPr="00430216" w14:paraId="3FD5F774" w14:textId="77777777" w:rsidTr="00241F35">
        <w:tc>
          <w:tcPr>
            <w:tcW w:w="562" w:type="dxa"/>
          </w:tcPr>
          <w:p w14:paraId="6181984E" w14:textId="3FC6607E" w:rsidR="000976E7" w:rsidRPr="00430216" w:rsidRDefault="00430216" w:rsidP="00430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2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14:paraId="44E28D8A" w14:textId="0CC47A0C" w:rsidR="000976E7" w:rsidRDefault="003837B6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 for the group note, the sound and messenger from Shamballa</w:t>
            </w:r>
          </w:p>
          <w:p w14:paraId="43BCDF79" w14:textId="6C9FADFC" w:rsidR="003837B6" w:rsidRPr="00430216" w:rsidRDefault="003837B6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6E7" w:rsidRPr="00430216" w14:paraId="1357E1B7" w14:textId="77777777" w:rsidTr="00241F35">
        <w:tc>
          <w:tcPr>
            <w:tcW w:w="562" w:type="dxa"/>
          </w:tcPr>
          <w:p w14:paraId="0E82F675" w14:textId="38708EA7" w:rsidR="000976E7" w:rsidRPr="00430216" w:rsidRDefault="00430216" w:rsidP="00430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2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14:paraId="409509FB" w14:textId="77777777" w:rsidR="000976E7" w:rsidRDefault="003837B6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Short-form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previous meditations, putting them together</w:t>
            </w:r>
          </w:p>
          <w:p w14:paraId="5135ADC3" w14:textId="14775217" w:rsidR="003837B6" w:rsidRPr="00430216" w:rsidRDefault="003837B6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6E7" w:rsidRPr="00430216" w14:paraId="18C91B09" w14:textId="77777777" w:rsidTr="00241F35">
        <w:tc>
          <w:tcPr>
            <w:tcW w:w="562" w:type="dxa"/>
          </w:tcPr>
          <w:p w14:paraId="2D7AF516" w14:textId="511D7515" w:rsidR="000976E7" w:rsidRPr="00430216" w:rsidRDefault="00430216" w:rsidP="00430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2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14:paraId="404A5699" w14:textId="77777777" w:rsidR="000976E7" w:rsidRDefault="003837B6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 to inner sounds, the soul, group sound impressed with the monadic symbol.</w:t>
            </w:r>
          </w:p>
          <w:p w14:paraId="61190B08" w14:textId="7EB9FDCB" w:rsidR="003837B6" w:rsidRPr="00430216" w:rsidRDefault="003837B6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6E7" w:rsidRPr="00430216" w14:paraId="268497C6" w14:textId="77777777" w:rsidTr="00241F35">
        <w:tc>
          <w:tcPr>
            <w:tcW w:w="562" w:type="dxa"/>
          </w:tcPr>
          <w:p w14:paraId="761ED5AC" w14:textId="72218D5A" w:rsidR="000976E7" w:rsidRPr="00430216" w:rsidRDefault="00430216" w:rsidP="00430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2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14:paraId="380C22C9" w14:textId="77777777" w:rsidR="000976E7" w:rsidRDefault="003837B6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on the group monadic symbol</w:t>
            </w:r>
          </w:p>
          <w:p w14:paraId="17F82A89" w14:textId="2C64F4B2" w:rsidR="003837B6" w:rsidRPr="00430216" w:rsidRDefault="003837B6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6E7" w:rsidRPr="00430216" w14:paraId="5710CD9C" w14:textId="77777777" w:rsidTr="00241F35">
        <w:tc>
          <w:tcPr>
            <w:tcW w:w="562" w:type="dxa"/>
          </w:tcPr>
          <w:p w14:paraId="47BF3DC7" w14:textId="0C38B706" w:rsidR="000976E7" w:rsidRPr="00430216" w:rsidRDefault="00430216" w:rsidP="00430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2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14:paraId="132E9CCD" w14:textId="6CB9ABA8" w:rsidR="000976E7" w:rsidRDefault="00241F35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Creating a sphere of light to receive the Christ light of healing</w:t>
            </w:r>
          </w:p>
          <w:p w14:paraId="0EB1D3A3" w14:textId="65F21578" w:rsidR="00241F35" w:rsidRPr="00430216" w:rsidRDefault="00241F35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6E7" w:rsidRPr="00430216" w14:paraId="0CF32A14" w14:textId="77777777" w:rsidTr="00241F35">
        <w:tc>
          <w:tcPr>
            <w:tcW w:w="562" w:type="dxa"/>
          </w:tcPr>
          <w:p w14:paraId="3AACB8C2" w14:textId="7766208F" w:rsidR="000976E7" w:rsidRPr="00430216" w:rsidRDefault="00430216" w:rsidP="00430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21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14:paraId="6C0807E4" w14:textId="4AF81420" w:rsidR="000976E7" w:rsidRDefault="00241F35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Creation of healing sphere and thought-form cutting through the astral plane, transmuting the thought-form of fear (Pandemic 2020) for a group</w:t>
            </w:r>
          </w:p>
          <w:p w14:paraId="0F38B136" w14:textId="357BDE33" w:rsidR="00241F35" w:rsidRPr="00430216" w:rsidRDefault="00241F35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6E7" w:rsidRPr="00430216" w14:paraId="1512A4BC" w14:textId="77777777" w:rsidTr="00241F35">
        <w:tc>
          <w:tcPr>
            <w:tcW w:w="562" w:type="dxa"/>
          </w:tcPr>
          <w:p w14:paraId="67A2035A" w14:textId="159B583B" w:rsidR="000976E7" w:rsidRPr="00430216" w:rsidRDefault="00430216" w:rsidP="00430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21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364" w:type="dxa"/>
          </w:tcPr>
          <w:p w14:paraId="5F335579" w14:textId="217E5296" w:rsidR="000976E7" w:rsidRDefault="00B1276F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Simplified version f</w:t>
            </w:r>
            <w:r w:rsidR="00B53074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general use</w:t>
            </w:r>
          </w:p>
          <w:p w14:paraId="4D67757A" w14:textId="22D3A0B5" w:rsidR="00B1276F" w:rsidRPr="00430216" w:rsidRDefault="00B1276F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76F" w:rsidRPr="00430216" w14:paraId="2B791E27" w14:textId="77777777" w:rsidTr="00241F35">
        <w:tc>
          <w:tcPr>
            <w:tcW w:w="562" w:type="dxa"/>
          </w:tcPr>
          <w:p w14:paraId="46174FCF" w14:textId="3D694E5B" w:rsidR="00B1276F" w:rsidRPr="00430216" w:rsidRDefault="00B1276F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14:paraId="269E36C2" w14:textId="77777777" w:rsidR="00B1276F" w:rsidRDefault="00B1276F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Self-healing for the group, aligning with the Ashram of Synthesis and the Masters; healing sphere</w:t>
            </w:r>
          </w:p>
          <w:p w14:paraId="075D9065" w14:textId="42613795" w:rsidR="00245111" w:rsidRDefault="00245111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7C69B485" w14:textId="77777777" w:rsidTr="00241F35">
        <w:tc>
          <w:tcPr>
            <w:tcW w:w="562" w:type="dxa"/>
          </w:tcPr>
          <w:p w14:paraId="68CB6368" w14:textId="4F3B5662" w:rsidR="00245111" w:rsidRDefault="00245111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068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14:paraId="19141825" w14:textId="75E5F845" w:rsidR="00245111" w:rsidRDefault="00245111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Short-form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for previous self-healing</w:t>
            </w:r>
          </w:p>
          <w:p w14:paraId="5DB17887" w14:textId="6A5D51B2" w:rsidR="00245111" w:rsidRDefault="00245111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3CD4D779" w14:textId="77777777" w:rsidTr="00241F35">
        <w:tc>
          <w:tcPr>
            <w:tcW w:w="562" w:type="dxa"/>
          </w:tcPr>
          <w:p w14:paraId="50C80C94" w14:textId="72D4A25F" w:rsidR="00245111" w:rsidRDefault="00245111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364" w:type="dxa"/>
          </w:tcPr>
          <w:p w14:paraId="5F5D4099" w14:textId="77777777" w:rsidR="00245111" w:rsidRDefault="00245111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Adapted for a group healing a group</w:t>
            </w:r>
          </w:p>
          <w:p w14:paraId="25976A46" w14:textId="5C8B197A" w:rsidR="00245111" w:rsidRDefault="00245111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66478020" w14:textId="77777777" w:rsidTr="00241F35">
        <w:tc>
          <w:tcPr>
            <w:tcW w:w="562" w:type="dxa"/>
          </w:tcPr>
          <w:p w14:paraId="50CADD15" w14:textId="42FD3F4A" w:rsidR="00245111" w:rsidRDefault="00245111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364" w:type="dxa"/>
          </w:tcPr>
          <w:p w14:paraId="1500E5AE" w14:textId="0C0F1E56" w:rsidR="00245111" w:rsidRDefault="00245111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Alignment to the Ashrams, placing aspirations into the Divine Plan</w:t>
            </w:r>
          </w:p>
          <w:p w14:paraId="1190422D" w14:textId="15A278CC" w:rsidR="00245111" w:rsidRDefault="00245111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01548EFE" w14:textId="77777777" w:rsidTr="00241F35">
        <w:tc>
          <w:tcPr>
            <w:tcW w:w="562" w:type="dxa"/>
          </w:tcPr>
          <w:p w14:paraId="628115AB" w14:textId="45F56B66" w:rsidR="00245111" w:rsidRDefault="00890DEA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364" w:type="dxa"/>
          </w:tcPr>
          <w:p w14:paraId="0E33D0A6" w14:textId="77777777" w:rsidR="00245111" w:rsidRDefault="00890DEA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of communication with the Divine Plan sending a signal. Group discussion on impressions and potentiality</w:t>
            </w:r>
          </w:p>
          <w:p w14:paraId="0D2937F6" w14:textId="5B23F9D2" w:rsidR="00890DEA" w:rsidRDefault="00890DEA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1424F433" w14:textId="77777777" w:rsidTr="00241F35">
        <w:tc>
          <w:tcPr>
            <w:tcW w:w="562" w:type="dxa"/>
          </w:tcPr>
          <w:p w14:paraId="57A1EAD6" w14:textId="220CCAE6" w:rsidR="00245111" w:rsidRDefault="00890DEA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364" w:type="dxa"/>
          </w:tcPr>
          <w:p w14:paraId="511AD176" w14:textId="02385E7E" w:rsidR="00245111" w:rsidRDefault="00890DEA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 turned to Pandemic 2020, group healing</w:t>
            </w:r>
          </w:p>
          <w:p w14:paraId="79BAF3B9" w14:textId="0BC64A3E" w:rsidR="00890DEA" w:rsidRDefault="00890DEA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072BD877" w14:textId="77777777" w:rsidTr="00241F35">
        <w:tc>
          <w:tcPr>
            <w:tcW w:w="562" w:type="dxa"/>
          </w:tcPr>
          <w:p w14:paraId="4C2C3499" w14:textId="230A9B4A" w:rsidR="00245111" w:rsidRDefault="00890DEA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364" w:type="dxa"/>
          </w:tcPr>
          <w:p w14:paraId="1640EDE1" w14:textId="1CE05FF6" w:rsidR="00245111" w:rsidRDefault="00890DEA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One-to-one healing for virus</w:t>
            </w:r>
          </w:p>
          <w:p w14:paraId="56EAC246" w14:textId="471F4904" w:rsidR="00890DEA" w:rsidRDefault="00890DEA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16DA74E8" w14:textId="77777777" w:rsidTr="00241F35">
        <w:tc>
          <w:tcPr>
            <w:tcW w:w="562" w:type="dxa"/>
          </w:tcPr>
          <w:p w14:paraId="2A034D6A" w14:textId="0CD040A4" w:rsidR="00245111" w:rsidRDefault="00890DEA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364" w:type="dxa"/>
          </w:tcPr>
          <w:p w14:paraId="62504096" w14:textId="77777777" w:rsidR="00245111" w:rsidRDefault="006902CC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Align with the Avatar of Synthesis to sense the new energy</w:t>
            </w:r>
          </w:p>
          <w:p w14:paraId="5BBDAE74" w14:textId="4ECB24D1" w:rsidR="006902CC" w:rsidRDefault="006902CC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2C79FFBA" w14:textId="77777777" w:rsidTr="00241F35">
        <w:tc>
          <w:tcPr>
            <w:tcW w:w="562" w:type="dxa"/>
          </w:tcPr>
          <w:p w14:paraId="27FEC56A" w14:textId="4CBEB0F0" w:rsidR="00245111" w:rsidRDefault="002068B9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364" w:type="dxa"/>
          </w:tcPr>
          <w:p w14:paraId="04B0CCCC" w14:textId="39CD5B3D" w:rsidR="00963C9B" w:rsidRDefault="006902CC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Harnessing the energies of the first triangle, Rays One, Four and Seven. Planets Vulcan, Mercury, Uranus </w:t>
            </w:r>
          </w:p>
          <w:p w14:paraId="73E82901" w14:textId="365A5531" w:rsidR="00963C9B" w:rsidRDefault="00963C9B" w:rsidP="00B21D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978F12" w14:textId="77777777" w:rsidR="00B21DD7" w:rsidRDefault="00B21DD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364"/>
      </w:tblGrid>
      <w:tr w:rsidR="00245111" w:rsidRPr="00430216" w14:paraId="2FE8B265" w14:textId="77777777" w:rsidTr="00241F35">
        <w:tc>
          <w:tcPr>
            <w:tcW w:w="562" w:type="dxa"/>
          </w:tcPr>
          <w:p w14:paraId="4748A749" w14:textId="0457B969" w:rsidR="00245111" w:rsidRDefault="00B21DD7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D56C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14:paraId="11E04204" w14:textId="77777777" w:rsidR="00963C9B" w:rsidRDefault="00B21DD7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One-to-one healing alignment Monad. Planets Vulcan, Mercury, Uranus. Rays One, Four ad Seven.</w:t>
            </w:r>
          </w:p>
          <w:p w14:paraId="49467AFA" w14:textId="3814D29A" w:rsidR="00B21DD7" w:rsidRDefault="00B21DD7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6AEF89D0" w14:textId="77777777" w:rsidTr="00241F35">
        <w:tc>
          <w:tcPr>
            <w:tcW w:w="562" w:type="dxa"/>
          </w:tcPr>
          <w:p w14:paraId="36B13B7C" w14:textId="60C7152A" w:rsidR="00245111" w:rsidRDefault="00B21DD7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56C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14:paraId="29D6FF81" w14:textId="0CDBE943" w:rsidR="00245111" w:rsidRDefault="00B21DD7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Triangle of Venus,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Vulcan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Jupiter. Chakras - brow,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crown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heart. Group alignment.</w:t>
            </w:r>
          </w:p>
          <w:p w14:paraId="4843C529" w14:textId="0136AEA7" w:rsidR="00B21DD7" w:rsidRDefault="00B21DD7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67A9DCEE" w14:textId="77777777" w:rsidTr="00241F35">
        <w:tc>
          <w:tcPr>
            <w:tcW w:w="562" w:type="dxa"/>
          </w:tcPr>
          <w:p w14:paraId="58900A20" w14:textId="6CE00165" w:rsidR="00245111" w:rsidRDefault="00B21DD7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56C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14:paraId="0F9EF7AC" w14:textId="77777777" w:rsidR="00245111" w:rsidRDefault="00B21DD7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Healing using above alignment, sensing new energy</w:t>
            </w:r>
          </w:p>
          <w:p w14:paraId="28E155EB" w14:textId="1603173B" w:rsidR="00B21DD7" w:rsidRDefault="00B21DD7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17190976" w14:textId="77777777" w:rsidTr="00241F35">
        <w:tc>
          <w:tcPr>
            <w:tcW w:w="562" w:type="dxa"/>
          </w:tcPr>
          <w:p w14:paraId="23922D25" w14:textId="36B4EB10" w:rsidR="00245111" w:rsidRDefault="00B21DD7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D687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14:paraId="5D199764" w14:textId="7277E7EE" w:rsidR="00245111" w:rsidRDefault="00B21DD7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Short-form alignment to the planets Vulcan,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Mercury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Uranus</w:t>
            </w:r>
          </w:p>
          <w:p w14:paraId="39DAB9DC" w14:textId="1A5C2C3B" w:rsidR="00B21DD7" w:rsidRDefault="00B21DD7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961" w:rsidRPr="00430216" w14:paraId="2EF8A859" w14:textId="77777777" w:rsidTr="00241F35">
        <w:tc>
          <w:tcPr>
            <w:tcW w:w="562" w:type="dxa"/>
          </w:tcPr>
          <w:p w14:paraId="0C048AE4" w14:textId="098A6CE7" w:rsidR="00C17961" w:rsidRDefault="00C17961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D687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14:paraId="2ACF18D7" w14:textId="37CD19A4" w:rsidR="00C17961" w:rsidRDefault="00C17961" w:rsidP="00C17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Short-form healing alignment to the planets Vulcan,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Mercury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Uranus</w:t>
            </w:r>
          </w:p>
          <w:p w14:paraId="2550FCA2" w14:textId="126E315A" w:rsidR="00C17961" w:rsidRDefault="00C17961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6A69D429" w14:textId="77777777" w:rsidTr="00241F35">
        <w:tc>
          <w:tcPr>
            <w:tcW w:w="562" w:type="dxa"/>
          </w:tcPr>
          <w:p w14:paraId="0466FCB6" w14:textId="42C903DE" w:rsidR="00245111" w:rsidRDefault="005A59F5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D687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14:paraId="202A6D77" w14:textId="2E561860" w:rsidR="00245111" w:rsidRDefault="005A59F5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Alignment to the planets Uranus,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Vulcan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Jupiter</w:t>
            </w:r>
          </w:p>
          <w:p w14:paraId="7DF9922D" w14:textId="57F2FEEB" w:rsidR="005A59F5" w:rsidRDefault="005A59F5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6D21308E" w14:textId="77777777" w:rsidTr="00241F35">
        <w:tc>
          <w:tcPr>
            <w:tcW w:w="562" w:type="dxa"/>
          </w:tcPr>
          <w:p w14:paraId="52E4B1B7" w14:textId="764E3CF4" w:rsidR="00245111" w:rsidRDefault="005A59F5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18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14:paraId="228DD014" w14:textId="672AA282" w:rsidR="00245111" w:rsidRDefault="005A59F5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Healing alignment to the </w:t>
            </w:r>
            <w:r w:rsidR="00C17961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lane</w:t>
            </w:r>
            <w:r w:rsidR="00C17961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s Uranus,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Vulcan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Jupiter</w:t>
            </w:r>
          </w:p>
          <w:p w14:paraId="2A828B27" w14:textId="19AD25BF" w:rsidR="005A59F5" w:rsidRDefault="005A59F5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640A3A6A" w14:textId="77777777" w:rsidTr="00241F35">
        <w:tc>
          <w:tcPr>
            <w:tcW w:w="562" w:type="dxa"/>
          </w:tcPr>
          <w:p w14:paraId="4EF8DF6C" w14:textId="3F6791BD" w:rsidR="00245111" w:rsidRDefault="005A59F5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18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14:paraId="65F38E52" w14:textId="60222FCC" w:rsidR="00245111" w:rsidRDefault="005A59F5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Alignment to triangle of planets. Consciousness of planets in relationship to the One Life</w:t>
            </w:r>
            <w:r w:rsidR="00BA5BE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5BE4">
              <w:rPr>
                <w:rFonts w:ascii="Arial" w:hAnsi="Arial" w:cs="Arial"/>
                <w:sz w:val="24"/>
                <w:szCs w:val="24"/>
              </w:rPr>
              <w:t>Wor</w:t>
            </w:r>
            <w:r>
              <w:rPr>
                <w:rFonts w:ascii="Arial" w:hAnsi="Arial" w:cs="Arial"/>
                <w:sz w:val="24"/>
                <w:szCs w:val="24"/>
              </w:rPr>
              <w:t>d from each planet</w:t>
            </w:r>
            <w:r w:rsidR="00BA5BE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sensing the new energy. Rotating triangle of light into the consciousness of humanity.</w:t>
            </w:r>
          </w:p>
          <w:p w14:paraId="3CA0131E" w14:textId="20EE02F1" w:rsidR="005A59F5" w:rsidRDefault="005A59F5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194E0867" w14:textId="77777777" w:rsidTr="00241F35">
        <w:tc>
          <w:tcPr>
            <w:tcW w:w="562" w:type="dxa"/>
          </w:tcPr>
          <w:p w14:paraId="46C8E40B" w14:textId="4B1BFA99" w:rsidR="00245111" w:rsidRDefault="001A184E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364" w:type="dxa"/>
          </w:tcPr>
          <w:p w14:paraId="4BC4A485" w14:textId="59457630" w:rsidR="00245111" w:rsidRDefault="00BA5BE4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Healing alignment: Jupiter – heart and soul. Mercury – brow. Uranus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major centre.</w:t>
            </w:r>
          </w:p>
          <w:p w14:paraId="23E1678B" w14:textId="14CE5CA3" w:rsidR="00BA5BE4" w:rsidRDefault="00BA5BE4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497180C4" w14:textId="77777777" w:rsidTr="00241F35">
        <w:tc>
          <w:tcPr>
            <w:tcW w:w="562" w:type="dxa"/>
          </w:tcPr>
          <w:p w14:paraId="59021C74" w14:textId="6BB51103" w:rsidR="00245111" w:rsidRDefault="001A184E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364" w:type="dxa"/>
          </w:tcPr>
          <w:p w14:paraId="1D5ABC0B" w14:textId="4066684B" w:rsidR="00245111" w:rsidRDefault="00BA5BE4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Short-form alignment to the planets </w:t>
            </w:r>
            <w:r w:rsidR="00C17961">
              <w:rPr>
                <w:rFonts w:ascii="Arial" w:hAnsi="Arial" w:cs="Arial"/>
                <w:sz w:val="24"/>
                <w:szCs w:val="24"/>
              </w:rPr>
              <w:t>Jupiter</w:t>
            </w:r>
            <w:r>
              <w:rPr>
                <w:rFonts w:ascii="Arial" w:hAnsi="Arial" w:cs="Arial"/>
                <w:sz w:val="24"/>
                <w:szCs w:val="24"/>
              </w:rPr>
              <w:t>, Mercury, Uranus.</w:t>
            </w:r>
          </w:p>
          <w:p w14:paraId="410A7684" w14:textId="5F0D53F5" w:rsidR="00BA5BE4" w:rsidRDefault="00BA5BE4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4973BDB9" w14:textId="77777777" w:rsidTr="00241F35">
        <w:tc>
          <w:tcPr>
            <w:tcW w:w="562" w:type="dxa"/>
          </w:tcPr>
          <w:p w14:paraId="746C6533" w14:textId="5E829C41" w:rsidR="00245111" w:rsidRDefault="001A184E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364" w:type="dxa"/>
          </w:tcPr>
          <w:p w14:paraId="493C22BC" w14:textId="1B8FAEED" w:rsidR="00245111" w:rsidRDefault="00BA5BE4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Self-healing healing alignment to the planets </w:t>
            </w:r>
            <w:r w:rsidR="00C17961">
              <w:rPr>
                <w:rFonts w:ascii="Arial" w:hAnsi="Arial" w:cs="Arial"/>
                <w:sz w:val="24"/>
                <w:szCs w:val="24"/>
              </w:rPr>
              <w:t>Jupiter</w:t>
            </w:r>
            <w:r>
              <w:rPr>
                <w:rFonts w:ascii="Arial" w:hAnsi="Arial" w:cs="Arial"/>
                <w:sz w:val="24"/>
                <w:szCs w:val="24"/>
              </w:rPr>
              <w:t xml:space="preserve">, Mercury, </w:t>
            </w:r>
            <w:r w:rsidR="00C17961">
              <w:rPr>
                <w:rFonts w:ascii="Arial" w:hAnsi="Arial" w:cs="Arial"/>
                <w:sz w:val="24"/>
                <w:szCs w:val="24"/>
              </w:rPr>
              <w:t>Uranus</w:t>
            </w:r>
          </w:p>
          <w:p w14:paraId="7D734039" w14:textId="33BBDDE3" w:rsidR="00C17961" w:rsidRDefault="00C17961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16CF9655" w14:textId="77777777" w:rsidTr="00241F35">
        <w:tc>
          <w:tcPr>
            <w:tcW w:w="562" w:type="dxa"/>
          </w:tcPr>
          <w:p w14:paraId="0FD08082" w14:textId="17E6530F" w:rsidR="00245111" w:rsidRDefault="00BA5BE4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C0F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14:paraId="0EF29FE8" w14:textId="233A2EF5" w:rsidR="00245111" w:rsidRDefault="00C17961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alignment</w:t>
            </w:r>
            <w:r w:rsidR="0099608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triangle of planets</w:t>
            </w:r>
            <w:r w:rsidR="0099608A">
              <w:rPr>
                <w:rFonts w:ascii="Arial" w:hAnsi="Arial" w:cs="Arial"/>
                <w:sz w:val="24"/>
                <w:szCs w:val="24"/>
              </w:rPr>
              <w:t>, energy of life abundant into hearts and minds of humanity.</w:t>
            </w:r>
          </w:p>
          <w:p w14:paraId="4CDEB4EC" w14:textId="7B1FD31B" w:rsidR="0099608A" w:rsidRDefault="0099608A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36C2A4A5" w14:textId="77777777" w:rsidTr="00241F35">
        <w:tc>
          <w:tcPr>
            <w:tcW w:w="562" w:type="dxa"/>
          </w:tcPr>
          <w:p w14:paraId="31112F47" w14:textId="090D9A43" w:rsidR="00245111" w:rsidRDefault="0099608A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273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14:paraId="597CB49A" w14:textId="4FC9FA17" w:rsidR="00245111" w:rsidRDefault="0099608A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Alignment: Mercury – crown. Vulcan – brow. Jupiter – heart. </w:t>
            </w:r>
          </w:p>
          <w:p w14:paraId="7B4F92E0" w14:textId="70A3DDB1" w:rsidR="0099608A" w:rsidRDefault="0099608A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11" w:rsidRPr="00430216" w14:paraId="04B44CB4" w14:textId="77777777" w:rsidTr="00241F35">
        <w:tc>
          <w:tcPr>
            <w:tcW w:w="562" w:type="dxa"/>
          </w:tcPr>
          <w:p w14:paraId="2B93CE07" w14:textId="5FDF6AF5" w:rsidR="00245111" w:rsidRDefault="0099608A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273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14:paraId="66322331" w14:textId="0437D72C" w:rsidR="00245111" w:rsidRDefault="0099608A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Short-form alignment - Mercury, Vulcan, Jupiter</w:t>
            </w:r>
          </w:p>
          <w:p w14:paraId="6053AA2C" w14:textId="47FA3E3A" w:rsidR="0099608A" w:rsidRDefault="0099608A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08A" w:rsidRPr="00430216" w14:paraId="19BFAB11" w14:textId="77777777" w:rsidTr="00241F35">
        <w:tc>
          <w:tcPr>
            <w:tcW w:w="562" w:type="dxa"/>
          </w:tcPr>
          <w:p w14:paraId="3B5554C9" w14:textId="7E1FA688" w:rsidR="0099608A" w:rsidRDefault="001273F9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364" w:type="dxa"/>
          </w:tcPr>
          <w:p w14:paraId="3E040F00" w14:textId="380BA8E2" w:rsidR="0099608A" w:rsidRDefault="0099608A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Healing alignment - Mercury, Vulcan, Jupiter</w:t>
            </w:r>
          </w:p>
          <w:p w14:paraId="53A2706B" w14:textId="6D4653A7" w:rsidR="0099608A" w:rsidRDefault="0099608A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480" w:rsidRPr="00430216" w14:paraId="14808A7E" w14:textId="77777777" w:rsidTr="00241F35">
        <w:tc>
          <w:tcPr>
            <w:tcW w:w="562" w:type="dxa"/>
          </w:tcPr>
          <w:p w14:paraId="3FFA4CC9" w14:textId="23A9C61D" w:rsidR="001273F9" w:rsidRDefault="001273F9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364" w:type="dxa"/>
          </w:tcPr>
          <w:p w14:paraId="5CD05EB0" w14:textId="23785AE9" w:rsidR="00564480" w:rsidRDefault="00564480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Bringing the Spirit of Peace into the heart. An approach to the Avatar of Synthesis </w:t>
            </w:r>
          </w:p>
          <w:p w14:paraId="006096A9" w14:textId="4D3747F5" w:rsidR="00564480" w:rsidRDefault="00564480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480" w:rsidRPr="00430216" w14:paraId="51B18A6B" w14:textId="77777777" w:rsidTr="00241F35">
        <w:tc>
          <w:tcPr>
            <w:tcW w:w="562" w:type="dxa"/>
          </w:tcPr>
          <w:p w14:paraId="3E5BAE86" w14:textId="18F87670" w:rsidR="00564480" w:rsidRDefault="002249C0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364" w:type="dxa"/>
          </w:tcPr>
          <w:p w14:paraId="791E8EFB" w14:textId="6F4B1523" w:rsidR="00564480" w:rsidRDefault="00B53074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64480">
              <w:rPr>
                <w:rFonts w:ascii="Arial" w:hAnsi="Arial" w:cs="Arial"/>
                <w:sz w:val="24"/>
                <w:szCs w:val="24"/>
              </w:rPr>
              <w:t xml:space="preserve">ne-to-one healing, creating a triangle of the Spirit of Peace, Avatar of </w:t>
            </w:r>
            <w:proofErr w:type="gramStart"/>
            <w:r w:rsidR="00564480">
              <w:rPr>
                <w:rFonts w:ascii="Arial" w:hAnsi="Arial" w:cs="Arial"/>
                <w:sz w:val="24"/>
                <w:szCs w:val="24"/>
              </w:rPr>
              <w:t>Synthesis</w:t>
            </w:r>
            <w:proofErr w:type="gramEnd"/>
            <w:r w:rsidR="00564480">
              <w:rPr>
                <w:rFonts w:ascii="Arial" w:hAnsi="Arial" w:cs="Arial"/>
                <w:sz w:val="24"/>
                <w:szCs w:val="24"/>
              </w:rPr>
              <w:t xml:space="preserve"> and the Christ</w:t>
            </w:r>
          </w:p>
          <w:p w14:paraId="5E432A10" w14:textId="661CC781" w:rsidR="00564480" w:rsidRDefault="00564480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480" w:rsidRPr="00430216" w14:paraId="17AC13B5" w14:textId="77777777" w:rsidTr="00241F35">
        <w:tc>
          <w:tcPr>
            <w:tcW w:w="562" w:type="dxa"/>
          </w:tcPr>
          <w:p w14:paraId="7ECE1AB7" w14:textId="68B196F2" w:rsidR="00564480" w:rsidRDefault="000278F5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249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14:paraId="28DCCE2B" w14:textId="15E249A4" w:rsidR="00564480" w:rsidRDefault="000278F5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Short-form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previous healing</w:t>
            </w:r>
          </w:p>
          <w:p w14:paraId="43E3DD42" w14:textId="59C2FFD1" w:rsidR="000278F5" w:rsidRDefault="000278F5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480" w:rsidRPr="00430216" w14:paraId="60EA4E6D" w14:textId="77777777" w:rsidTr="00241F35">
        <w:tc>
          <w:tcPr>
            <w:tcW w:w="562" w:type="dxa"/>
          </w:tcPr>
          <w:p w14:paraId="6F09424F" w14:textId="033661DA" w:rsidR="00564480" w:rsidRDefault="00E8460B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249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14:paraId="6A7F73A5" w14:textId="32BD59C8" w:rsidR="00564480" w:rsidRDefault="00E8460B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healing – Christ, Spirit of Peace, Avatar of Synthesis, repairing etheric body, healing chakras and endocrine glands</w:t>
            </w:r>
          </w:p>
          <w:p w14:paraId="5141B5DA" w14:textId="1A87E596" w:rsidR="00E8460B" w:rsidRDefault="00E8460B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40582A" w14:textId="77777777" w:rsidR="00E8460B" w:rsidRDefault="00E846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8364"/>
      </w:tblGrid>
      <w:tr w:rsidR="00564480" w:rsidRPr="00430216" w14:paraId="3188ACDC" w14:textId="77777777" w:rsidTr="00241F35">
        <w:tc>
          <w:tcPr>
            <w:tcW w:w="562" w:type="dxa"/>
          </w:tcPr>
          <w:p w14:paraId="5845B87C" w14:textId="35BDC052" w:rsidR="00E8460B" w:rsidRDefault="002249C0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8364" w:type="dxa"/>
          </w:tcPr>
          <w:p w14:paraId="2AF9C6D4" w14:textId="062E5515" w:rsidR="00564480" w:rsidRDefault="00E8460B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Alignment of the major three Rays</w:t>
            </w:r>
            <w:r w:rsidR="00B530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074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lanets</w:t>
            </w:r>
            <w:r w:rsidR="00B53074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Saturn, </w:t>
            </w:r>
            <w:r w:rsidR="00B53074">
              <w:rPr>
                <w:rFonts w:ascii="Arial" w:hAnsi="Arial" w:cs="Arial"/>
                <w:sz w:val="24"/>
                <w:szCs w:val="24"/>
              </w:rPr>
              <w:t>Jupiter,</w:t>
            </w:r>
            <w:r>
              <w:rPr>
                <w:rFonts w:ascii="Arial" w:hAnsi="Arial" w:cs="Arial"/>
                <w:sz w:val="24"/>
                <w:szCs w:val="24"/>
              </w:rPr>
              <w:t xml:space="preserve"> Vulcan. Removal of glamour and illusion </w:t>
            </w:r>
          </w:p>
          <w:p w14:paraId="05C35460" w14:textId="515E5543" w:rsidR="00E8460B" w:rsidRDefault="00E8460B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480" w:rsidRPr="00430216" w14:paraId="28038038" w14:textId="77777777" w:rsidTr="00241F35">
        <w:tc>
          <w:tcPr>
            <w:tcW w:w="562" w:type="dxa"/>
          </w:tcPr>
          <w:p w14:paraId="253DF171" w14:textId="2BD6BDE0" w:rsidR="00564480" w:rsidRDefault="002249C0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8364" w:type="dxa"/>
          </w:tcPr>
          <w:p w14:paraId="1EFE492D" w14:textId="6B8B0157" w:rsidR="00564480" w:rsidRDefault="00E8460B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monadic healing; transmutation of Karma,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illusion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glamour. Triangle of Saturn,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Venus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Neptune </w:t>
            </w:r>
          </w:p>
          <w:p w14:paraId="54645451" w14:textId="2AC9E90C" w:rsidR="00E8460B" w:rsidRDefault="00E8460B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480" w:rsidRPr="00430216" w14:paraId="2628E845" w14:textId="77777777" w:rsidTr="00241F35">
        <w:tc>
          <w:tcPr>
            <w:tcW w:w="562" w:type="dxa"/>
          </w:tcPr>
          <w:p w14:paraId="681B7F16" w14:textId="7557F6A4" w:rsidR="00564480" w:rsidRDefault="00E63CAA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364" w:type="dxa"/>
          </w:tcPr>
          <w:p w14:paraId="363C9D66" w14:textId="5AA386E8" w:rsidR="00564480" w:rsidRDefault="00B53074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2E7C2D">
              <w:rPr>
                <w:rFonts w:ascii="Arial" w:hAnsi="Arial" w:cs="Arial"/>
                <w:sz w:val="24"/>
                <w:szCs w:val="24"/>
              </w:rPr>
              <w:t xml:space="preserve">ne-to-one healing based upon the previous approach. Triangle of Saturn, </w:t>
            </w:r>
            <w:proofErr w:type="gramStart"/>
            <w:r w:rsidR="002E7C2D">
              <w:rPr>
                <w:rFonts w:ascii="Arial" w:hAnsi="Arial" w:cs="Arial"/>
                <w:sz w:val="24"/>
                <w:szCs w:val="24"/>
              </w:rPr>
              <w:t>Venus</w:t>
            </w:r>
            <w:proofErr w:type="gramEnd"/>
            <w:r w:rsidR="002E7C2D">
              <w:rPr>
                <w:rFonts w:ascii="Arial" w:hAnsi="Arial" w:cs="Arial"/>
                <w:sz w:val="24"/>
                <w:szCs w:val="24"/>
              </w:rPr>
              <w:t xml:space="preserve"> and Neptune. Use of hands – chakras and aura</w:t>
            </w:r>
          </w:p>
          <w:p w14:paraId="01E76C0D" w14:textId="1BDE324E" w:rsidR="002E7C2D" w:rsidRDefault="002E7C2D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480" w:rsidRPr="00430216" w14:paraId="45DC2BE4" w14:textId="77777777" w:rsidTr="00241F35">
        <w:tc>
          <w:tcPr>
            <w:tcW w:w="562" w:type="dxa"/>
          </w:tcPr>
          <w:p w14:paraId="68525751" w14:textId="28E4657F" w:rsidR="00564480" w:rsidRDefault="00E63CAA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8364" w:type="dxa"/>
          </w:tcPr>
          <w:p w14:paraId="5E92F83E" w14:textId="50AEE137" w:rsidR="00564480" w:rsidRDefault="002E7C2D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Short-form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previous healing</w:t>
            </w:r>
          </w:p>
          <w:p w14:paraId="39ECA0A8" w14:textId="6D1520AA" w:rsidR="002E7C2D" w:rsidRDefault="002E7C2D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480" w:rsidRPr="00430216" w14:paraId="3410180F" w14:textId="77777777" w:rsidTr="00241F35">
        <w:tc>
          <w:tcPr>
            <w:tcW w:w="562" w:type="dxa"/>
          </w:tcPr>
          <w:p w14:paraId="0C9E338B" w14:textId="4BB7466E" w:rsidR="00564480" w:rsidRDefault="00E63CAA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364" w:type="dxa"/>
          </w:tcPr>
          <w:p w14:paraId="65DAFF5D" w14:textId="6284C732" w:rsidR="00564480" w:rsidRDefault="002E7C2D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Self-healing – Christ light of healing, </w:t>
            </w:r>
            <w:r w:rsidR="00B53074">
              <w:rPr>
                <w:rFonts w:ascii="Arial" w:hAnsi="Arial" w:cs="Arial"/>
                <w:sz w:val="24"/>
                <w:szCs w:val="24"/>
              </w:rPr>
              <w:t>Saturn,</w:t>
            </w:r>
            <w:r>
              <w:rPr>
                <w:rFonts w:ascii="Arial" w:hAnsi="Arial" w:cs="Arial"/>
                <w:sz w:val="24"/>
                <w:szCs w:val="24"/>
              </w:rPr>
              <w:t xml:space="preserve"> Monad, planet Venus, chakras, bodies</w:t>
            </w:r>
          </w:p>
          <w:p w14:paraId="2C2C218E" w14:textId="24658639" w:rsidR="002E7C2D" w:rsidRDefault="002E7C2D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480" w:rsidRPr="00430216" w14:paraId="37C1F4DE" w14:textId="77777777" w:rsidTr="00241F35">
        <w:tc>
          <w:tcPr>
            <w:tcW w:w="562" w:type="dxa"/>
          </w:tcPr>
          <w:p w14:paraId="09C35A7F" w14:textId="69BD6B2E" w:rsidR="00564480" w:rsidRDefault="00E63CAA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364" w:type="dxa"/>
          </w:tcPr>
          <w:p w14:paraId="10C3305C" w14:textId="786813E3" w:rsidR="00564480" w:rsidRDefault="002E7C2D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Short-form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previous healing</w:t>
            </w:r>
          </w:p>
          <w:p w14:paraId="26737E53" w14:textId="00993642" w:rsidR="002E7C2D" w:rsidRDefault="002E7C2D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480" w:rsidRPr="00430216" w14:paraId="7BCCAF18" w14:textId="77777777" w:rsidTr="00241F35">
        <w:tc>
          <w:tcPr>
            <w:tcW w:w="562" w:type="dxa"/>
          </w:tcPr>
          <w:p w14:paraId="75E69228" w14:textId="17CBBBC0" w:rsidR="00564480" w:rsidRDefault="002E7C2D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63C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14:paraId="414C28D3" w14:textId="77777777" w:rsidR="00564480" w:rsidRDefault="007E13AA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healing triangle of Saturn, Venus, and Neptune. Group to be healed at centre of triangle. monadic alignment healing chakras and bodies</w:t>
            </w:r>
          </w:p>
          <w:p w14:paraId="2982037E" w14:textId="0B907E5B" w:rsidR="007E13AA" w:rsidRDefault="007E13AA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480" w:rsidRPr="00430216" w14:paraId="494AC497" w14:textId="77777777" w:rsidTr="00241F35">
        <w:tc>
          <w:tcPr>
            <w:tcW w:w="562" w:type="dxa"/>
          </w:tcPr>
          <w:p w14:paraId="1DD280A2" w14:textId="56F9FE22" w:rsidR="00564480" w:rsidRDefault="00E63CAA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8364" w:type="dxa"/>
          </w:tcPr>
          <w:p w14:paraId="6813F610" w14:textId="2E768EC9" w:rsidR="00564480" w:rsidRDefault="003E7C43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Charts of Rays as they gover</w:t>
            </w:r>
            <w:r w:rsidR="00D811C8">
              <w:rPr>
                <w:rFonts w:ascii="Arial" w:hAnsi="Arial" w:cs="Arial"/>
                <w:sz w:val="24"/>
                <w:szCs w:val="24"/>
              </w:rPr>
              <w:t>n.</w:t>
            </w:r>
            <w:r>
              <w:rPr>
                <w:rFonts w:ascii="Arial" w:hAnsi="Arial" w:cs="Arial"/>
                <w:sz w:val="24"/>
                <w:szCs w:val="24"/>
              </w:rPr>
              <w:t xml:space="preserve"> Disciples </w:t>
            </w:r>
            <w:r w:rsidR="00B53074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 xml:space="preserve">esoteric planets, average humanity </w:t>
            </w:r>
            <w:r w:rsidR="00B53074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>exoteric planets.</w:t>
            </w:r>
          </w:p>
          <w:p w14:paraId="2F9D86D7" w14:textId="7101AB42" w:rsidR="003E7C43" w:rsidRDefault="003E7C43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480" w:rsidRPr="00430216" w14:paraId="0DC5943F" w14:textId="77777777" w:rsidTr="00241F35">
        <w:tc>
          <w:tcPr>
            <w:tcW w:w="562" w:type="dxa"/>
          </w:tcPr>
          <w:p w14:paraId="038977E7" w14:textId="4BD32667" w:rsidR="00564480" w:rsidRDefault="00E63CAA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8364" w:type="dxa"/>
          </w:tcPr>
          <w:p w14:paraId="3C7C74C5" w14:textId="4031869A" w:rsidR="00564480" w:rsidRDefault="003E7C43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</w:t>
            </w:r>
            <w:r w:rsidR="000108C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ating an etheric healing grid, triangle of planets Saturn,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Venus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Neptune. Triangle into tetrahedron</w:t>
            </w:r>
          </w:p>
          <w:p w14:paraId="4BC98A25" w14:textId="4142D89A" w:rsidR="003E7C43" w:rsidRDefault="003E7C43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480" w:rsidRPr="00430216" w14:paraId="312B1D42" w14:textId="77777777" w:rsidTr="00241F35">
        <w:tc>
          <w:tcPr>
            <w:tcW w:w="562" w:type="dxa"/>
          </w:tcPr>
          <w:p w14:paraId="07A3533D" w14:textId="6C7D36FC" w:rsidR="00564480" w:rsidRDefault="00E63CAA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E7C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14:paraId="78B27CF8" w14:textId="3E770EE2" w:rsidR="00564480" w:rsidRDefault="003E7C43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planetary Seven</w:t>
            </w:r>
            <w:r w:rsidR="008D7DAE">
              <w:rPr>
                <w:rFonts w:ascii="Arial" w:hAnsi="Arial" w:cs="Arial"/>
                <w:sz w:val="24"/>
                <w:szCs w:val="24"/>
              </w:rPr>
              <w:t>, Solar One Life self-healing energies in</w:t>
            </w:r>
            <w:r w:rsidR="0096618C">
              <w:rPr>
                <w:rFonts w:ascii="Arial" w:hAnsi="Arial" w:cs="Arial"/>
                <w:sz w:val="24"/>
                <w:szCs w:val="24"/>
              </w:rPr>
              <w:t>t</w:t>
            </w:r>
            <w:r w:rsidR="008D7DAE">
              <w:rPr>
                <w:rFonts w:ascii="Arial" w:hAnsi="Arial" w:cs="Arial"/>
                <w:sz w:val="24"/>
                <w:szCs w:val="24"/>
              </w:rPr>
              <w:t>o the centres</w:t>
            </w:r>
          </w:p>
          <w:p w14:paraId="1FBD030F" w14:textId="16FCBB84" w:rsidR="008D7DAE" w:rsidRDefault="008D7DAE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480" w:rsidRPr="00430216" w14:paraId="60A39F46" w14:textId="77777777" w:rsidTr="00241F35">
        <w:tc>
          <w:tcPr>
            <w:tcW w:w="562" w:type="dxa"/>
          </w:tcPr>
          <w:p w14:paraId="0905698C" w14:textId="6A6FC5E6" w:rsidR="00564480" w:rsidRDefault="00E63CAA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D7D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14:paraId="0E7E1769" w14:textId="1654D4AA" w:rsidR="00564480" w:rsidRDefault="008D7DAE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Short-form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previous healing</w:t>
            </w:r>
          </w:p>
          <w:p w14:paraId="2FAED163" w14:textId="3DC6CB9D" w:rsidR="008D7DAE" w:rsidRDefault="008D7DAE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480" w:rsidRPr="00430216" w14:paraId="3555EECC" w14:textId="77777777" w:rsidTr="00241F35">
        <w:tc>
          <w:tcPr>
            <w:tcW w:w="562" w:type="dxa"/>
          </w:tcPr>
          <w:p w14:paraId="5E809251" w14:textId="13B2E0C9" w:rsidR="00564480" w:rsidRDefault="00E63CAA" w:rsidP="00B1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D7D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64" w:type="dxa"/>
          </w:tcPr>
          <w:p w14:paraId="1F5AAD7D" w14:textId="77777777" w:rsidR="00564480" w:rsidRDefault="008D7DAE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Planetary Seven group healing</w:t>
            </w:r>
          </w:p>
          <w:p w14:paraId="057A0672" w14:textId="68B5BE84" w:rsidR="008D7DAE" w:rsidRDefault="008D7DAE" w:rsidP="0002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DAE" w:rsidRPr="00430216" w14:paraId="0714BC31" w14:textId="77777777" w:rsidTr="00241F35">
        <w:tc>
          <w:tcPr>
            <w:tcW w:w="562" w:type="dxa"/>
          </w:tcPr>
          <w:p w14:paraId="53775827" w14:textId="7FBF74DC" w:rsidR="008D7DAE" w:rsidRDefault="00E63CAA" w:rsidP="008D7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D7D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14:paraId="13E67AFD" w14:textId="77777777" w:rsidR="008D7DAE" w:rsidRDefault="008D7DAE" w:rsidP="008D7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Short-form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previous healing </w:t>
            </w:r>
          </w:p>
          <w:p w14:paraId="247DBEFD" w14:textId="58D23921" w:rsidR="008D7DAE" w:rsidRPr="008D7DAE" w:rsidRDefault="008D7DAE" w:rsidP="008D7DA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7DAE" w:rsidRPr="00430216" w14:paraId="5FF66DB0" w14:textId="77777777" w:rsidTr="00241F35">
        <w:tc>
          <w:tcPr>
            <w:tcW w:w="562" w:type="dxa"/>
          </w:tcPr>
          <w:p w14:paraId="2B7E77A7" w14:textId="3F860467" w:rsidR="008D7DAE" w:rsidRDefault="00E63CAA" w:rsidP="008D7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8364" w:type="dxa"/>
          </w:tcPr>
          <w:p w14:paraId="0E5A7397" w14:textId="77777777" w:rsidR="008D7DAE" w:rsidRDefault="008D7DAE" w:rsidP="008D7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Planetary Seven open eyed meditation</w:t>
            </w:r>
          </w:p>
          <w:p w14:paraId="2DC0FEA9" w14:textId="391C50F4" w:rsidR="008D7DAE" w:rsidRDefault="008D7DAE" w:rsidP="008D7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DAE" w:rsidRPr="00430216" w14:paraId="525D5C79" w14:textId="77777777" w:rsidTr="00241F35">
        <w:tc>
          <w:tcPr>
            <w:tcW w:w="562" w:type="dxa"/>
          </w:tcPr>
          <w:p w14:paraId="16692CC5" w14:textId="73347000" w:rsidR="008D7DAE" w:rsidRDefault="00E63CAA" w:rsidP="008D7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364" w:type="dxa"/>
          </w:tcPr>
          <w:p w14:paraId="0DCD92C4" w14:textId="77777777" w:rsidR="008D7DAE" w:rsidRDefault="0096618C" w:rsidP="008D7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Short-form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previous meditation</w:t>
            </w:r>
          </w:p>
          <w:p w14:paraId="5BE74560" w14:textId="596EE17E" w:rsidR="0096618C" w:rsidRDefault="0096618C" w:rsidP="008D7D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18C" w:rsidRPr="00430216" w14:paraId="22E2C7FF" w14:textId="77777777" w:rsidTr="00241F35">
        <w:tc>
          <w:tcPr>
            <w:tcW w:w="562" w:type="dxa"/>
          </w:tcPr>
          <w:p w14:paraId="02457020" w14:textId="176A4F7C" w:rsidR="0096618C" w:rsidRDefault="00E63CAA" w:rsidP="0096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661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14:paraId="5138B5D5" w14:textId="4E6A5C41" w:rsidR="0096618C" w:rsidRDefault="0096618C" w:rsidP="00966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One-to-one healing, Planetary Seven</w:t>
            </w:r>
          </w:p>
          <w:p w14:paraId="3CEB1DCB" w14:textId="1FD1DDDA" w:rsidR="0096618C" w:rsidRDefault="0096618C" w:rsidP="00966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18C" w:rsidRPr="00430216" w14:paraId="48BAA463" w14:textId="77777777" w:rsidTr="00241F35">
        <w:tc>
          <w:tcPr>
            <w:tcW w:w="562" w:type="dxa"/>
          </w:tcPr>
          <w:p w14:paraId="1FD7DF1F" w14:textId="6D09D20B" w:rsidR="0096618C" w:rsidRDefault="00E63CAA" w:rsidP="0096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661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14:paraId="599D65B1" w14:textId="3B04CC6A" w:rsidR="0096618C" w:rsidRDefault="0096618C" w:rsidP="00966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Short-form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previous healing</w:t>
            </w:r>
          </w:p>
          <w:p w14:paraId="379776F0" w14:textId="068C90D8" w:rsidR="0096618C" w:rsidRDefault="0096618C" w:rsidP="00966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18C" w:rsidRPr="00430216" w14:paraId="5FC205C5" w14:textId="77777777" w:rsidTr="00241F35">
        <w:tc>
          <w:tcPr>
            <w:tcW w:w="562" w:type="dxa"/>
          </w:tcPr>
          <w:p w14:paraId="5D00A1F1" w14:textId="24D95CB9" w:rsidR="0096618C" w:rsidRDefault="00E63CAA" w:rsidP="0096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661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14:paraId="4780E424" w14:textId="77777777" w:rsidR="0096618C" w:rsidRDefault="006A41B4" w:rsidP="00966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Self-healing using the pentagram, activating the strands of D.N.A. - three stages</w:t>
            </w:r>
          </w:p>
          <w:p w14:paraId="7C518E03" w14:textId="6152FB55" w:rsidR="006A41B4" w:rsidRDefault="006A41B4" w:rsidP="00966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18C" w:rsidRPr="00430216" w14:paraId="14083AB6" w14:textId="77777777" w:rsidTr="00241F35">
        <w:tc>
          <w:tcPr>
            <w:tcW w:w="562" w:type="dxa"/>
          </w:tcPr>
          <w:p w14:paraId="5E084889" w14:textId="2865746C" w:rsidR="0096618C" w:rsidRDefault="00E53ECE" w:rsidP="0096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A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64" w:type="dxa"/>
          </w:tcPr>
          <w:p w14:paraId="1E1FACB6" w14:textId="77777777" w:rsidR="006A41B4" w:rsidRDefault="006A41B4" w:rsidP="006A41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Short-form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previous healing meditation</w:t>
            </w:r>
          </w:p>
          <w:p w14:paraId="7ED387A8" w14:textId="2737AE1F" w:rsidR="000108CA" w:rsidRDefault="000108CA" w:rsidP="006A41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3E74B7" w14:textId="18F59C44" w:rsidR="00510131" w:rsidRDefault="00510131"/>
    <w:p w14:paraId="5B4C4B67" w14:textId="2AE3B381" w:rsidR="006A41B4" w:rsidRDefault="005101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8364"/>
      </w:tblGrid>
      <w:tr w:rsidR="006A41B4" w:rsidRPr="00430216" w14:paraId="21F63B86" w14:textId="77777777" w:rsidTr="00241F35">
        <w:tc>
          <w:tcPr>
            <w:tcW w:w="562" w:type="dxa"/>
          </w:tcPr>
          <w:p w14:paraId="3AF43334" w14:textId="7BE1282B" w:rsidR="006A41B4" w:rsidRDefault="00E53ECE" w:rsidP="0096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6A41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14:paraId="2C47F8A1" w14:textId="77777777" w:rsidR="006A41B4" w:rsidRDefault="006A41B4" w:rsidP="00966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One-to-one healing using pentagram of light. Heal,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repair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activate D.N.A.</w:t>
            </w:r>
          </w:p>
          <w:p w14:paraId="455D28E2" w14:textId="60D025D3" w:rsidR="006A41B4" w:rsidRDefault="006A41B4" w:rsidP="00966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1B4" w:rsidRPr="00430216" w14:paraId="79138B6B" w14:textId="77777777" w:rsidTr="00241F35">
        <w:tc>
          <w:tcPr>
            <w:tcW w:w="562" w:type="dxa"/>
          </w:tcPr>
          <w:p w14:paraId="1EFD477F" w14:textId="78B7AE40" w:rsidR="006A41B4" w:rsidRDefault="00E53ECE" w:rsidP="0096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364" w:type="dxa"/>
          </w:tcPr>
          <w:p w14:paraId="5066E766" w14:textId="01067C86" w:rsidR="006A41B4" w:rsidRDefault="00510131" w:rsidP="00966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Short-form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previous healing, adding an alignment to the Monad and the Central Spiritual Sun (electric fire).</w:t>
            </w:r>
          </w:p>
          <w:p w14:paraId="75AC966B" w14:textId="07BBF306" w:rsidR="00510131" w:rsidRDefault="00510131" w:rsidP="00966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1B4" w:rsidRPr="00430216" w14:paraId="4CED8F80" w14:textId="77777777" w:rsidTr="00241F35">
        <w:tc>
          <w:tcPr>
            <w:tcW w:w="562" w:type="dxa"/>
          </w:tcPr>
          <w:p w14:paraId="5B522C91" w14:textId="135E0B32" w:rsidR="006A41B4" w:rsidRDefault="00E53ECE" w:rsidP="0096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8364" w:type="dxa"/>
          </w:tcPr>
          <w:p w14:paraId="03100D26" w14:textId="1FDAC320" w:rsidR="006A41B4" w:rsidRDefault="00510131" w:rsidP="00966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Transmitters and receivers – group healing, light of Healing Angel</w:t>
            </w:r>
          </w:p>
          <w:p w14:paraId="7A849FA6" w14:textId="49209C11" w:rsidR="00510131" w:rsidRDefault="00510131" w:rsidP="00966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1B4" w:rsidRPr="00430216" w14:paraId="3B240456" w14:textId="77777777" w:rsidTr="00241F35">
        <w:tc>
          <w:tcPr>
            <w:tcW w:w="562" w:type="dxa"/>
          </w:tcPr>
          <w:p w14:paraId="6A1D5700" w14:textId="3230DD67" w:rsidR="006A41B4" w:rsidRDefault="00E53ECE" w:rsidP="0096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8364" w:type="dxa"/>
          </w:tcPr>
          <w:p w14:paraId="381E2C40" w14:textId="0F4F365E" w:rsidR="006A41B4" w:rsidRDefault="00510131" w:rsidP="00966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Alignment of the magnetic receivers/transmitters in a state of preparation</w:t>
            </w:r>
          </w:p>
          <w:p w14:paraId="029F7A50" w14:textId="246E5777" w:rsidR="00510131" w:rsidRDefault="00510131" w:rsidP="00966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1B4" w:rsidRPr="00430216" w14:paraId="11761AC6" w14:textId="77777777" w:rsidTr="00241F35">
        <w:tc>
          <w:tcPr>
            <w:tcW w:w="562" w:type="dxa"/>
          </w:tcPr>
          <w:p w14:paraId="02351577" w14:textId="05DC3E1A" w:rsidR="006A41B4" w:rsidRDefault="00510131" w:rsidP="0096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3EC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14:paraId="62BF97C0" w14:textId="1EB10179" w:rsidR="00510131" w:rsidRDefault="00510131" w:rsidP="00966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Meditation energy of the Divine Plan</w:t>
            </w:r>
          </w:p>
          <w:p w14:paraId="498514A7" w14:textId="4E10107A" w:rsidR="00510131" w:rsidRDefault="00510131" w:rsidP="00966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F012B0" w14:textId="7E3F5E94" w:rsidR="0002109D" w:rsidRDefault="0002109D" w:rsidP="0002109D">
      <w:pPr>
        <w:jc w:val="both"/>
        <w:rPr>
          <w:rFonts w:ascii="Arial" w:hAnsi="Arial" w:cs="Arial"/>
          <w:sz w:val="24"/>
          <w:szCs w:val="24"/>
        </w:rPr>
      </w:pPr>
    </w:p>
    <w:p w14:paraId="601C552A" w14:textId="77777777" w:rsidR="00245111" w:rsidRDefault="00245111" w:rsidP="0002109D">
      <w:pPr>
        <w:jc w:val="both"/>
        <w:rPr>
          <w:rFonts w:ascii="Arial" w:hAnsi="Arial" w:cs="Arial"/>
          <w:sz w:val="24"/>
          <w:szCs w:val="24"/>
        </w:rPr>
      </w:pPr>
    </w:p>
    <w:p w14:paraId="17E5EB7A" w14:textId="77777777" w:rsidR="00245111" w:rsidRPr="00430216" w:rsidRDefault="00245111" w:rsidP="0002109D">
      <w:pPr>
        <w:jc w:val="both"/>
        <w:rPr>
          <w:rFonts w:ascii="Arial" w:hAnsi="Arial" w:cs="Arial"/>
          <w:sz w:val="24"/>
          <w:szCs w:val="24"/>
        </w:rPr>
      </w:pPr>
    </w:p>
    <w:sectPr w:rsidR="00245111" w:rsidRPr="0043021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0A1BC" w14:textId="77777777" w:rsidR="009325D2" w:rsidRDefault="009325D2" w:rsidP="0002109D">
      <w:pPr>
        <w:spacing w:after="0" w:line="240" w:lineRule="auto"/>
      </w:pPr>
      <w:r>
        <w:separator/>
      </w:r>
    </w:p>
  </w:endnote>
  <w:endnote w:type="continuationSeparator" w:id="0">
    <w:p w14:paraId="40B3C572" w14:textId="77777777" w:rsidR="009325D2" w:rsidRDefault="009325D2" w:rsidP="0002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5838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2010F" w14:textId="68F1885D" w:rsidR="0002109D" w:rsidRDefault="000210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F4C844" w14:textId="77777777" w:rsidR="0002109D" w:rsidRDefault="00021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20971" w14:textId="77777777" w:rsidR="009325D2" w:rsidRDefault="009325D2" w:rsidP="0002109D">
      <w:pPr>
        <w:spacing w:after="0" w:line="240" w:lineRule="auto"/>
      </w:pPr>
      <w:r>
        <w:separator/>
      </w:r>
    </w:p>
  </w:footnote>
  <w:footnote w:type="continuationSeparator" w:id="0">
    <w:p w14:paraId="3FD49C80" w14:textId="77777777" w:rsidR="009325D2" w:rsidRDefault="009325D2" w:rsidP="0002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9D3A" w14:textId="141F26D3" w:rsidR="0002109D" w:rsidRDefault="0002109D">
    <w:pPr>
      <w:pStyle w:val="Header"/>
    </w:pPr>
    <w:r>
      <w:t>Healing Through Time and Space Part 4</w:t>
    </w:r>
  </w:p>
  <w:p w14:paraId="1CF266B4" w14:textId="77777777" w:rsidR="0002109D" w:rsidRDefault="0002109D" w:rsidP="0002109D">
    <w:pPr>
      <w:pStyle w:val="Header"/>
      <w:jc w:val="right"/>
    </w:pPr>
  </w:p>
  <w:p w14:paraId="16FA6355" w14:textId="50BCA6C4" w:rsidR="0002109D" w:rsidRPr="0002109D" w:rsidRDefault="0002109D" w:rsidP="00021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9D"/>
    <w:rsid w:val="000108CA"/>
    <w:rsid w:val="0002109D"/>
    <w:rsid w:val="000278F5"/>
    <w:rsid w:val="000718B6"/>
    <w:rsid w:val="000976E7"/>
    <w:rsid w:val="00097A88"/>
    <w:rsid w:val="001273F9"/>
    <w:rsid w:val="001A184E"/>
    <w:rsid w:val="001D6872"/>
    <w:rsid w:val="002068B9"/>
    <w:rsid w:val="002249C0"/>
    <w:rsid w:val="00241F35"/>
    <w:rsid w:val="00245111"/>
    <w:rsid w:val="002E7C2D"/>
    <w:rsid w:val="00322041"/>
    <w:rsid w:val="003837B6"/>
    <w:rsid w:val="003C1D7E"/>
    <w:rsid w:val="003E7C43"/>
    <w:rsid w:val="00430216"/>
    <w:rsid w:val="00470059"/>
    <w:rsid w:val="004C0FB5"/>
    <w:rsid w:val="004F7ADE"/>
    <w:rsid w:val="0050728B"/>
    <w:rsid w:val="00510131"/>
    <w:rsid w:val="00564480"/>
    <w:rsid w:val="005A59F5"/>
    <w:rsid w:val="006902CC"/>
    <w:rsid w:val="006A41B4"/>
    <w:rsid w:val="006B2907"/>
    <w:rsid w:val="007E13AA"/>
    <w:rsid w:val="00874E99"/>
    <w:rsid w:val="00890DEA"/>
    <w:rsid w:val="008D7DAE"/>
    <w:rsid w:val="009325D2"/>
    <w:rsid w:val="00963C9B"/>
    <w:rsid w:val="0096618C"/>
    <w:rsid w:val="0099608A"/>
    <w:rsid w:val="00B1276F"/>
    <w:rsid w:val="00B165C2"/>
    <w:rsid w:val="00B21DD7"/>
    <w:rsid w:val="00B53074"/>
    <w:rsid w:val="00BA5BE4"/>
    <w:rsid w:val="00C17961"/>
    <w:rsid w:val="00D56CCE"/>
    <w:rsid w:val="00D811C8"/>
    <w:rsid w:val="00E53ECE"/>
    <w:rsid w:val="00E63CAA"/>
    <w:rsid w:val="00E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1668"/>
  <w15:chartTrackingRefBased/>
  <w15:docId w15:val="{02A3958F-59D9-4E62-8367-AD81C379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9D"/>
  </w:style>
  <w:style w:type="paragraph" w:styleId="Footer">
    <w:name w:val="footer"/>
    <w:basedOn w:val="Normal"/>
    <w:link w:val="FooterChar"/>
    <w:uiPriority w:val="99"/>
    <w:unhideWhenUsed/>
    <w:rsid w:val="00021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9D"/>
  </w:style>
  <w:style w:type="table" w:styleId="TableGrid">
    <w:name w:val="Table Grid"/>
    <w:basedOn w:val="TableNormal"/>
    <w:uiPriority w:val="39"/>
    <w:rsid w:val="0009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Trudgian</dc:creator>
  <cp:keywords/>
  <dc:description/>
  <cp:lastModifiedBy>Clare Carter</cp:lastModifiedBy>
  <cp:revision>2</cp:revision>
  <cp:lastPrinted>2020-09-08T14:42:00Z</cp:lastPrinted>
  <dcterms:created xsi:type="dcterms:W3CDTF">2020-11-14T22:37:00Z</dcterms:created>
  <dcterms:modified xsi:type="dcterms:W3CDTF">2020-11-14T22:37:00Z</dcterms:modified>
</cp:coreProperties>
</file>